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C90787" w:rsidRDefault="00C90787" w14:paraId="3C250026" w14:textId="77777777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b/>
          <w:sz w:val="16"/>
          <w:szCs w:val="16"/>
        </w:rPr>
      </w:pPr>
    </w:p>
    <w:p w:rsidR="00C90787" w:rsidRDefault="00646E01" w14:paraId="7283790F" w14:textId="5AEB5DD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CtK</w:t>
      </w:r>
      <w:proofErr w:type="spellEnd"/>
      <w:r w:rsidR="00685C5A">
        <w:rPr>
          <w:b/>
          <w:sz w:val="36"/>
          <w:szCs w:val="36"/>
        </w:rPr>
        <w:t xml:space="preserve"> </w:t>
      </w:r>
      <w:r w:rsidR="00291610">
        <w:rPr>
          <w:b/>
          <w:sz w:val="36"/>
          <w:szCs w:val="36"/>
        </w:rPr>
        <w:t>Transportation</w:t>
      </w:r>
      <w:r w:rsidR="00685C5A">
        <w:rPr>
          <w:b/>
          <w:sz w:val="36"/>
          <w:szCs w:val="36"/>
        </w:rPr>
        <w:t xml:space="preserve"> SHSM Planner 202</w:t>
      </w:r>
      <w:r w:rsidR="0087039F">
        <w:rPr>
          <w:b/>
          <w:sz w:val="36"/>
          <w:szCs w:val="36"/>
        </w:rPr>
        <w:t>4</w:t>
      </w:r>
      <w:r w:rsidR="00685C5A">
        <w:rPr>
          <w:b/>
          <w:sz w:val="36"/>
          <w:szCs w:val="36"/>
        </w:rPr>
        <w:t>-202</w:t>
      </w:r>
      <w:r w:rsidR="0087039F">
        <w:rPr>
          <w:b/>
          <w:sz w:val="36"/>
          <w:szCs w:val="36"/>
        </w:rPr>
        <w:t>5</w:t>
      </w:r>
    </w:p>
    <w:p w:rsidR="00C90787" w:rsidRDefault="00685C5A" w14:paraId="38C82AB0" w14:textId="3C6742AB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"/>
        <w:tblW w:w="11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575"/>
        <w:gridCol w:w="4245"/>
      </w:tblGrid>
      <w:tr w:rsidR="00C90787" w:rsidTr="2793AA05" w14:paraId="75CD3DB5" w14:textId="77777777">
        <w:trPr>
          <w:trHeight w:val="40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721A6D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2126F051" wp14:editId="20FAFC5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63500</wp:posOffset>
                  </wp:positionV>
                  <wp:extent cx="1200150" cy="575945"/>
                  <wp:effectExtent l="0" t="0" r="0" b="0"/>
                  <wp:wrapSquare wrapText="bothSides" distT="114300" distB="114300" distL="114300" distR="114300"/>
                  <wp:docPr id="1" name="image1.jpg" descr="SHS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HSM 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75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0787" w:rsidP="1CC01D34" w:rsidRDefault="23F4B7C9" w14:paraId="7AE92B89" w14:textId="39B08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1CC01D3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Transportation</w:t>
            </w:r>
            <w:r w:rsidRPr="1CC01D34" w:rsidR="00685C5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Specialist High Skills Major</w:t>
            </w:r>
          </w:p>
          <w:p w:rsidR="00C90787" w:rsidRDefault="00C90787" w14:paraId="5E380FE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C90787" w:rsidRDefault="00646E01" w14:paraId="27C6980A" w14:textId="4985F1C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36AA519" wp14:editId="329A7D33">
                  <wp:extent cx="1462405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787" w:rsidRDefault="00685C5A" w14:paraId="374696A2" w14:textId="777777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major credits are </w:t>
            </w:r>
            <w:proofErr w:type="gramStart"/>
            <w:r>
              <w:rPr>
                <w:b/>
                <w:sz w:val="20"/>
                <w:szCs w:val="20"/>
              </w:rPr>
              <w:t>required</w:t>
            </w:r>
            <w:proofErr w:type="gramEnd"/>
          </w:p>
          <w:p w:rsidR="001E4543" w:rsidRDefault="001E4543" w14:paraId="668DE97B" w14:textId="7777777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Pr="001E4543" w:rsidR="001E4543" w:rsidP="001B395B" w:rsidRDefault="001E4543" w14:paraId="08C374EE" w14:textId="6928148A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4D6971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11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614381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 w:hanging="360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</w:rPr>
              <w:t>Grade 12</w:t>
            </w:r>
          </w:p>
        </w:tc>
      </w:tr>
      <w:tr w:rsidR="00C90787" w:rsidTr="2793AA05" w14:paraId="17FDD668" w14:textId="77777777">
        <w:trPr>
          <w:trHeight w:val="400"/>
          <w:jc w:val="center"/>
        </w:trPr>
        <w:tc>
          <w:tcPr>
            <w:tcW w:w="25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C90787" w14:paraId="5DC539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724AEAA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Technology</w:t>
            </w:r>
          </w:p>
          <w:p w:rsidR="00C90787" w:rsidP="2793AA05" w:rsidRDefault="00685C5A" w14:paraId="3F199237" w14:textId="28BED50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2793AA0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</w:t>
            </w:r>
            <w:r w:rsidRPr="2793AA05" w:rsidR="0075623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TJ3C</w:t>
            </w:r>
            <w:r w:rsidRPr="2793AA0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2793AA05" w:rsidR="0075623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2793AA0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1 credit </w:t>
            </w:r>
            <w:r w:rsidRPr="2793AA05" w:rsidR="0075623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Transportation</w:t>
            </w:r>
          </w:p>
          <w:p w:rsidRPr="00986F4F" w:rsidR="00986F4F" w:rsidP="2793AA05" w:rsidRDefault="00986F4F" w14:paraId="388ECB6F" w14:textId="1F2982E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986F4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TTH3C            Heavy Machinery (NEW)</w:t>
            </w:r>
          </w:p>
          <w:p w:rsidR="00C90787" w:rsidP="2793AA05" w:rsidRDefault="00685C5A" w14:paraId="01CFE3A1" w14:textId="34FF132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>T</w:t>
            </w:r>
            <w:r w:rsidRPr="2793AA05" w:rsidR="00756238">
              <w:rPr>
                <w:rFonts w:ascii="Times New Roman" w:hAnsi="Times New Roman" w:eastAsia="Times New Roman" w:cs="Times New Roman"/>
                <w:sz w:val="20"/>
                <w:szCs w:val="20"/>
              </w:rPr>
              <w:t>CJ3C</w:t>
            </w: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</w:t>
            </w:r>
            <w:r w:rsidRPr="2793AA05" w:rsidR="4CD40DC8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2793AA05" w:rsidR="00756238">
              <w:rPr>
                <w:rFonts w:ascii="Times New Roman" w:hAnsi="Times New Roman" w:eastAsia="Times New Roman" w:cs="Times New Roman"/>
                <w:sz w:val="20"/>
                <w:szCs w:val="20"/>
              </w:rPr>
              <w:t>Construction</w:t>
            </w:r>
          </w:p>
          <w:p w:rsidR="00756238" w:rsidP="2793AA05" w:rsidRDefault="00756238" w14:paraId="5729A00B" w14:textId="28B22F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TEJ3M            </w:t>
            </w:r>
            <w:r w:rsidRPr="2793AA05" w:rsidR="4355374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Computer Engineering </w:t>
            </w:r>
          </w:p>
          <w:p w:rsidR="00756238" w:rsidP="2793AA05" w:rsidRDefault="00756238" w14:paraId="40D85CCE" w14:textId="5F0F1BB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TDJ3M            </w:t>
            </w:r>
            <w:r w:rsidRPr="2793AA05" w:rsidR="43553749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>Tech Design</w:t>
            </w:r>
          </w:p>
          <w:p w:rsidRPr="001E4543" w:rsidR="00C90787" w:rsidRDefault="00C90787" w14:paraId="1F5C5934" w14:textId="77777777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shd w:val="clear" w:color="auto" w:fill="FF9900"/>
              </w:rPr>
            </w:pPr>
          </w:p>
          <w:p w:rsidR="00C90787" w:rsidRDefault="00756238" w14:paraId="34D6DED5" w14:textId="5AA3E763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Computers</w:t>
            </w:r>
          </w:p>
          <w:p w:rsidRPr="001E4543" w:rsidR="00C90787" w:rsidP="001E4543" w:rsidRDefault="00756238" w14:paraId="6136A93F" w14:textId="7EE5B53A">
            <w:pPr>
              <w:widowControl w:val="0"/>
              <w:numPr>
                <w:ilvl w:val="0"/>
                <w:numId w:val="3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ICS3C/U</w:t>
            </w:r>
            <w:r w:rsidR="00685C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Computer Programming</w:t>
            </w:r>
          </w:p>
          <w:p w:rsidRPr="001E4543" w:rsidR="00C90787" w:rsidRDefault="00C90787" w14:paraId="5C7CB900" w14:textId="77777777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C90787" w:rsidRDefault="001E4543" w14:paraId="37D2223F" w14:textId="578E9D79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Sciences</w:t>
            </w:r>
          </w:p>
          <w:p w:rsidRPr="001E4543" w:rsidR="001E4543" w:rsidP="001E4543" w:rsidRDefault="001E4543" w14:paraId="03321232" w14:textId="0BA6B50A">
            <w:pPr>
              <w:widowControl w:val="0"/>
              <w:numPr>
                <w:ilvl w:val="0"/>
                <w:numId w:val="3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SPH3U            Physics</w:t>
            </w:r>
          </w:p>
          <w:p w:rsidR="00C90787" w:rsidRDefault="00C90787" w14:paraId="2E49A2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90787" w:rsidRDefault="00756238" w14:paraId="0C1BB121" w14:textId="5F5D4BC1">
            <w:pPr>
              <w:widowControl w:val="0"/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Business</w:t>
            </w:r>
          </w:p>
          <w:p w:rsidR="00C90787" w:rsidRDefault="00756238" w14:paraId="1D66FF47" w14:textId="53553447">
            <w:pPr>
              <w:widowControl w:val="0"/>
              <w:numPr>
                <w:ilvl w:val="0"/>
                <w:numId w:val="4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BDI3C</w:t>
            </w:r>
            <w:r w:rsidR="00685C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Entrepreneurship</w:t>
            </w:r>
          </w:p>
          <w:p w:rsidR="0046224A" w:rsidP="00756238" w:rsidRDefault="0046224A" w14:paraId="07A53318" w14:textId="77777777">
            <w:pPr>
              <w:widowControl w:val="0"/>
              <w:tabs>
                <w:tab w:val="left" w:pos="218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1B395B" w:rsidR="00756238" w:rsidP="00756238" w:rsidRDefault="00756238" w14:paraId="2CBDFEF3" w14:textId="24844E4A">
            <w:pPr>
              <w:widowControl w:val="0"/>
              <w:tabs>
                <w:tab w:val="left" w:pos="218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11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787" w:rsidRDefault="00685C5A" w14:paraId="0FEA822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Technology</w:t>
            </w:r>
          </w:p>
          <w:p w:rsidR="00C90787" w:rsidP="2793AA05" w:rsidRDefault="00685C5A" w14:paraId="3290C048" w14:textId="04C34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2793AA0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</w:t>
            </w:r>
            <w:r w:rsidRPr="2793AA05" w:rsidR="6BD8F6CF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</w:t>
            </w:r>
            <w:r w:rsidRPr="2793AA0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J4</w:t>
            </w:r>
            <w:r w:rsidRPr="2793AA05" w:rsidR="77A904C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C</w:t>
            </w:r>
            <w:r w:rsidRPr="2793AA05" w:rsidR="0075623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Pr="2793AA05" w:rsidR="01F0130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2793AA05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1 credit </w:t>
            </w:r>
            <w:r w:rsidRPr="2793AA05" w:rsidR="00756238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Transportation</w:t>
            </w:r>
          </w:p>
          <w:p w:rsidR="00C90787" w:rsidP="00756238" w:rsidRDefault="00685C5A" w14:paraId="6087F613" w14:textId="7BE3BB28">
            <w:pPr>
              <w:widowControl w:val="0"/>
              <w:numPr>
                <w:ilvl w:val="0"/>
                <w:numId w:val="2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>T</w:t>
            </w:r>
            <w:r w:rsidRPr="2793AA05" w:rsidR="00756238">
              <w:rPr>
                <w:rFonts w:ascii="Times New Roman" w:hAnsi="Times New Roman" w:eastAsia="Times New Roman" w:cs="Times New Roman"/>
                <w:sz w:val="20"/>
                <w:szCs w:val="20"/>
              </w:rPr>
              <w:t>CJ</w:t>
            </w:r>
            <w:r w:rsidRPr="2793AA05" w:rsidR="00954C2A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 w:rsidRPr="2793AA05" w:rsidR="00756238"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</w:t>
            </w:r>
            <w:r w:rsidRPr="2793AA05" w:rsidR="00756238">
              <w:rPr>
                <w:rFonts w:ascii="Times New Roman" w:hAnsi="Times New Roman" w:eastAsia="Times New Roman" w:cs="Times New Roman"/>
                <w:sz w:val="20"/>
                <w:szCs w:val="20"/>
              </w:rPr>
              <w:t>Construction</w:t>
            </w:r>
          </w:p>
          <w:p w:rsidR="00756238" w:rsidP="2793AA05" w:rsidRDefault="00756238" w14:paraId="5F2AC94E" w14:textId="01B5BAA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>TEJ</w:t>
            </w:r>
            <w:r w:rsidRPr="2793AA05" w:rsidR="00954C2A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>M           Computer Engineering</w:t>
            </w:r>
          </w:p>
          <w:p w:rsidRPr="00756238" w:rsidR="00756238" w:rsidP="2793AA05" w:rsidRDefault="00756238" w14:paraId="2129E45F" w14:textId="404FFC5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>TDJ</w:t>
            </w:r>
            <w:r w:rsidRPr="2793AA05" w:rsidR="00954C2A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 w:rsidRPr="2793AA05">
              <w:rPr>
                <w:rFonts w:ascii="Times New Roman" w:hAnsi="Times New Roman" w:eastAsia="Times New Roman" w:cs="Times New Roman"/>
                <w:sz w:val="20"/>
                <w:szCs w:val="20"/>
              </w:rPr>
              <w:t>M           Tech Design</w:t>
            </w:r>
          </w:p>
          <w:p w:rsidR="00C90787" w:rsidP="001E4543" w:rsidRDefault="00C90787" w14:paraId="5AF826B2" w14:textId="77777777">
            <w:pPr>
              <w:widowControl w:val="0"/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C90787" w:rsidRDefault="00C434B2" w14:paraId="7CF154CD" w14:textId="2BD1B3BD">
            <w:pPr>
              <w:widowControl w:val="0"/>
              <w:tabs>
                <w:tab w:val="left" w:pos="211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Computers</w:t>
            </w:r>
          </w:p>
          <w:p w:rsidR="00C90787" w:rsidP="00756238" w:rsidRDefault="00756238" w14:paraId="514F2A04" w14:textId="1D47D802">
            <w:pPr>
              <w:widowControl w:val="0"/>
              <w:numPr>
                <w:ilvl w:val="0"/>
                <w:numId w:val="2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ICS</w:t>
            </w:r>
            <w:r w:rsidR="00954C2A"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C/U</w:t>
            </w:r>
            <w:r w:rsidR="00685C5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Computer Programming</w:t>
            </w:r>
          </w:p>
          <w:p w:rsidRPr="001E4543" w:rsidR="00C90787" w:rsidRDefault="00C90787" w14:paraId="151CF8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C90787" w:rsidRDefault="001E4543" w14:paraId="13651977" w14:textId="15CAA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Sciences</w:t>
            </w:r>
          </w:p>
          <w:p w:rsidRPr="001E4543" w:rsidR="001E4543" w:rsidP="00756238" w:rsidRDefault="001E4543" w14:paraId="4976B704" w14:textId="60B9EA9A">
            <w:pPr>
              <w:widowControl w:val="0"/>
              <w:numPr>
                <w:ilvl w:val="0"/>
                <w:numId w:val="2"/>
              </w:numPr>
              <w:tabs>
                <w:tab w:val="left" w:pos="218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SPH4C/U            Physics</w:t>
            </w:r>
          </w:p>
          <w:p w:rsidRPr="001B395B" w:rsidR="00C90787" w:rsidRDefault="00C90787" w14:paraId="44DB61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756238" w:rsidP="00756238" w:rsidRDefault="00756238" w14:paraId="48417A8C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756238" w:rsidP="00756238" w:rsidRDefault="00756238" w14:paraId="72C376A1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756238" w:rsidP="00756238" w:rsidRDefault="00756238" w14:paraId="6B30BE1E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A0655" w:rsidP="00756238" w:rsidRDefault="004A0655" w14:paraId="4D53A542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756238" w:rsidP="00756238" w:rsidRDefault="00756238" w14:paraId="30E9C96E" w14:textId="77777777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(Select at least one for grade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12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Pr="00756238" w:rsidR="001F7EB9" w:rsidP="00756238" w:rsidRDefault="001F7EB9" w14:paraId="33567CC8" w14:textId="17A919E8">
            <w:pPr>
              <w:widowControl w:val="0"/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="0006246C" w:rsidTr="2793AA05" w14:paraId="1D68C43F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06246C" w14:paraId="381E8C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07032E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Compulsory Course</w:t>
            </w:r>
          </w:p>
          <w:p w:rsidR="0006246C" w:rsidRDefault="00644E63" w14:paraId="20247B2D" w14:textId="4A92D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Social Science, </w:t>
            </w:r>
            <w:r w:rsidR="0006246C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Science or Business</w:t>
            </w:r>
          </w:p>
          <w:p w:rsidR="0006246C" w:rsidRDefault="0006246C" w14:paraId="32962C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496730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course from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u w:val="single"/>
              </w:rPr>
              <w:t>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12)</w:t>
            </w:r>
          </w:p>
          <w:p w:rsidR="00685C5A" w:rsidRDefault="00685C5A" w14:paraId="56BCD1A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588917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CBE71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</w:p>
          <w:p w:rsidR="00685C5A" w:rsidRDefault="00685C5A" w14:paraId="1670F630" w14:textId="1E50C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(You can substitute this choice with a 3</w:t>
            </w:r>
            <w:r w:rsidRPr="00685C5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co-op credit or a dual credit)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3FD" w:rsidP="00D743FD" w:rsidRDefault="00756238" w14:paraId="12AA0B5E" w14:textId="5BC827ED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Business</w:t>
            </w:r>
          </w:p>
          <w:p w:rsidR="00D743FD" w:rsidP="00D743FD" w:rsidRDefault="00756238" w14:paraId="2082C8A0" w14:textId="6E8B5324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BDI3C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Entrepreneurship</w:t>
            </w:r>
          </w:p>
          <w:p w:rsidR="00D743FD" w:rsidP="00D743FD" w:rsidRDefault="00756238" w14:paraId="545773CC" w14:textId="0FA1D10C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BMI3C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Marketing</w:t>
            </w:r>
          </w:p>
          <w:p w:rsidR="00D743FD" w:rsidP="00D743FD" w:rsidRDefault="00756238" w14:paraId="015826BB" w14:textId="40E6654A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BAF3M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Accounting</w:t>
            </w:r>
          </w:p>
          <w:p w:rsidR="00283557" w:rsidP="00D743FD" w:rsidRDefault="00283557" w14:paraId="372E50FC" w14:textId="7E721842">
            <w:pPr>
              <w:widowControl w:val="0"/>
              <w:numPr>
                <w:ilvl w:val="0"/>
                <w:numId w:val="9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CIE3M                 Economics</w:t>
            </w:r>
          </w:p>
          <w:p w:rsidRPr="0046224A" w:rsidR="00D743FD" w:rsidRDefault="00D743FD" w14:paraId="7BA8B8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06246C" w:rsidRDefault="0006246C" w14:paraId="112A975B" w14:textId="41191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Science </w:t>
            </w:r>
          </w:p>
          <w:p w:rsidR="00756238" w:rsidRDefault="00756238" w14:paraId="073EF3FA" w14:textId="1A7A7B9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SBI3C/U              Biology</w:t>
            </w:r>
          </w:p>
          <w:p w:rsidR="00756238" w:rsidRDefault="00756238" w14:paraId="2C811DAE" w14:textId="23D3B3D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SCH3U                Chemistry</w:t>
            </w:r>
          </w:p>
          <w:p w:rsidR="00756238" w:rsidRDefault="00756238" w14:paraId="13BCAE28" w14:textId="355C9B2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SPH3U                 Physics</w:t>
            </w:r>
          </w:p>
          <w:p w:rsidR="0006246C" w:rsidRDefault="0006246C" w14:paraId="29FD3D86" w14:textId="1BD64C6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SVN3E/M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Environmental Science</w:t>
            </w:r>
          </w:p>
          <w:p w:rsidR="00756238" w:rsidP="00756238" w:rsidRDefault="00756238" w14:paraId="411871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06246C" w:rsidP="0046224A" w:rsidRDefault="0006246C" w14:paraId="732E11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D743FD" w:rsidR="0046224A" w:rsidP="00283557" w:rsidRDefault="0046224A" w14:paraId="2465832A" w14:textId="5B047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246C" w:rsidRDefault="00756238" w14:paraId="54ED8C46" w14:textId="7C0D4C10">
            <w:pPr>
              <w:widowControl w:val="0"/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Business</w:t>
            </w:r>
          </w:p>
          <w:p w:rsidRPr="00756238" w:rsidR="00756238" w:rsidP="00756238" w:rsidRDefault="00756238" w14:paraId="11B8F33B" w14:textId="51FED07E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BBB4M</w:t>
            </w:r>
            <w:r w:rsidR="0006246C"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International Business</w:t>
            </w:r>
          </w:p>
          <w:p w:rsidR="00D743FD" w:rsidRDefault="00756238" w14:paraId="23655838" w14:textId="20E1CE6D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BBB4E</w:t>
            </w:r>
            <w:r w:rsidR="00D743FD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Business Essentials</w:t>
            </w:r>
          </w:p>
          <w:p w:rsidR="00756238" w:rsidRDefault="00756238" w14:paraId="1B2FCC1F" w14:textId="296C40AE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BOH4M              Business Leadership</w:t>
            </w:r>
          </w:p>
          <w:p w:rsidR="00283557" w:rsidRDefault="00283557" w14:paraId="4210D353" w14:textId="0C2598C9">
            <w:pPr>
              <w:widowControl w:val="0"/>
              <w:numPr>
                <w:ilvl w:val="0"/>
                <w:numId w:val="11"/>
              </w:numP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CIA4U                Economics</w:t>
            </w:r>
          </w:p>
          <w:p w:rsidR="0006246C" w:rsidP="0006246C" w:rsidRDefault="0006246C" w14:paraId="5872E6E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="00756238" w:rsidP="00756238" w:rsidRDefault="00756238" w14:paraId="4B114F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Science </w:t>
            </w:r>
          </w:p>
          <w:p w:rsidR="00756238" w:rsidP="00756238" w:rsidRDefault="00756238" w14:paraId="04416D82" w14:textId="432625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SBI4U                 Biology</w:t>
            </w:r>
          </w:p>
          <w:p w:rsidR="00756238" w:rsidP="00756238" w:rsidRDefault="00756238" w14:paraId="5D12C5C1" w14:textId="6EF1891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SCH4C/U            Chemistry</w:t>
            </w:r>
          </w:p>
          <w:p w:rsidRPr="00756238" w:rsidR="00756238" w:rsidP="00756238" w:rsidRDefault="00756238" w14:paraId="65B1BEA8" w14:textId="59A6CC1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SPH4C/U             Physics</w:t>
            </w:r>
          </w:p>
          <w:p w:rsidR="00756238" w:rsidP="00283557" w:rsidRDefault="00756238" w14:paraId="722615C2" w14:textId="542EC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283557" w:rsidP="00283557" w:rsidRDefault="00283557" w14:paraId="5D96BE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Literacy </w:t>
            </w:r>
          </w:p>
          <w:p w:rsidR="00283557" w:rsidP="00283557" w:rsidRDefault="00283557" w14:paraId="7B0DDA37" w14:textId="6C8B515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OLC4O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Literacy Course</w:t>
            </w:r>
          </w:p>
          <w:p w:rsidR="00283557" w:rsidP="00283557" w:rsidRDefault="00283557" w14:paraId="56EF94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283557" w:rsidP="00283557" w:rsidRDefault="00283557" w14:paraId="18893B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Literacy </w:t>
            </w:r>
          </w:p>
          <w:p w:rsidR="00756238" w:rsidP="00283557" w:rsidRDefault="00283557" w14:paraId="5BF5E3FF" w14:textId="6D2BDF3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GLS4O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Learning Strategies</w:t>
            </w:r>
          </w:p>
          <w:p w:rsidRPr="00283557" w:rsidR="00283557" w:rsidP="00283557" w:rsidRDefault="00283557" w14:paraId="751E106B" w14:textId="0C9A9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C90787" w:rsidRDefault="00C90787" w14:paraId="1B3C2580" w14:textId="0EE20738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"/>
        <w:tblW w:w="11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4575"/>
        <w:gridCol w:w="4245"/>
      </w:tblGrid>
      <w:tr w:rsidRPr="001B395B" w:rsidR="00644E63" w:rsidTr="301631EB" w14:paraId="3DFE1C7F" w14:textId="77777777">
        <w:trPr>
          <w:jc w:val="center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5D51E7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Other Mandatory Courses</w:t>
            </w:r>
          </w:p>
          <w:p w:rsidR="00644E63" w:rsidP="00B75106" w:rsidRDefault="00644E63" w14:paraId="2A3A30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  <w:p w:rsidR="00644E63" w:rsidP="00B75106" w:rsidRDefault="00644E63" w14:paraId="76C3646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</w:pP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one option 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each of the three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categor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ies listed: Math, English &amp; Co-op</w:t>
            </w:r>
            <w:r w:rsidRPr="0046224A"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685C5A" w:rsidP="00685C5A" w:rsidRDefault="00685C5A" w14:paraId="155175B4" w14:textId="40EF4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E63" w:rsidP="00B75106" w:rsidRDefault="00644E63" w14:paraId="711D49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Math</w:t>
            </w:r>
          </w:p>
          <w:p w:rsidRPr="0006246C" w:rsidR="00644E63" w:rsidP="00B75106" w:rsidRDefault="00644E63" w14:paraId="0B8EA01F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MCR3U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</w:t>
            </w:r>
          </w:p>
          <w:p w:rsidRPr="0006246C" w:rsidR="00644E63" w:rsidP="00B75106" w:rsidRDefault="00644E63" w14:paraId="79A17058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84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MCF3M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Functions &amp; Applications</w:t>
            </w:r>
          </w:p>
          <w:p w:rsidR="00644E63" w:rsidP="00B75106" w:rsidRDefault="00644E63" w14:paraId="415FCAD1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MBF3C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Foundations for College</w:t>
            </w:r>
          </w:p>
          <w:p w:rsidR="00644E63" w:rsidP="00B75106" w:rsidRDefault="00644E63" w14:paraId="12F48E84" w14:textId="7777777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MEL3E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Math for Work</w:t>
            </w:r>
          </w:p>
          <w:p w:rsidR="00644E63" w:rsidP="00B75106" w:rsidRDefault="00644E63" w14:paraId="4B0C28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  <w:tab w:val="left" w:pos="1901"/>
                <w:tab w:val="left" w:pos="1826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2C7DB2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English</w:t>
            </w:r>
          </w:p>
          <w:p w:rsidR="00644E63" w:rsidP="00B75106" w:rsidRDefault="00644E63" w14:paraId="6D3C4274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ENG3U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– University</w:t>
            </w:r>
          </w:p>
          <w:p w:rsidR="00644E63" w:rsidP="00B75106" w:rsidRDefault="00644E63" w14:paraId="3BCE5167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NBE3U               English – Indigenous Focus</w:t>
            </w:r>
          </w:p>
          <w:p w:rsidR="00644E63" w:rsidP="00B75106" w:rsidRDefault="00644E63" w14:paraId="7515C098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ENG3C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- College</w:t>
            </w:r>
          </w:p>
          <w:p w:rsidR="00644E63" w:rsidP="00B75106" w:rsidRDefault="00644E63" w14:paraId="5E8A81CD" w14:textId="7777777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ENG3E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      English – Workplace</w:t>
            </w:r>
          </w:p>
          <w:p w:rsidRPr="001B395B" w:rsidR="00644E63" w:rsidP="00B75106" w:rsidRDefault="00644E63" w14:paraId="02A275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1"/>
                <w:tab w:val="left" w:pos="1559"/>
              </w:tabs>
              <w:spacing w:line="240" w:lineRule="auto"/>
              <w:ind w:left="7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44E63" w:rsidR="00644E63" w:rsidP="00B75106" w:rsidRDefault="00644E63" w14:paraId="2D8696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644E63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Internship Experience (Co-op)</w:t>
            </w:r>
          </w:p>
          <w:p w:rsidR="00644E63" w:rsidP="00B75106" w:rsidRDefault="00644E63" w14:paraId="1F56C1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(Select one option in </w:t>
            </w:r>
            <w:r>
              <w:rPr>
                <w:rFonts w:ascii="Times New Roman" w:hAnsi="Times New Roman" w:eastAsia="Times New Roman" w:cs="Times New Roman"/>
                <w:b/>
                <w:i/>
                <w:color w:val="FF0000"/>
                <w:sz w:val="20"/>
                <w:szCs w:val="20"/>
              </w:rPr>
              <w:t>either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</w:rPr>
              <w:t xml:space="preserve"> gr. 11, gr. 12 or summer)</w:t>
            </w:r>
          </w:p>
          <w:p w:rsidR="00644E63" w:rsidP="00B75106" w:rsidRDefault="00644E63" w14:paraId="5E4A5032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(2 credit day)</w:t>
            </w:r>
          </w:p>
          <w:p w:rsidR="00644E63" w:rsidP="00B75106" w:rsidRDefault="00644E63" w14:paraId="63F3824D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631EB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NGC4O3          Co-op (3 Credit OYAP)</w:t>
            </w:r>
          </w:p>
          <w:p w:rsidR="00644E63" w:rsidP="00B75106" w:rsidRDefault="00644E63" w14:paraId="540422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644E63" w:rsidP="00B75106" w:rsidRDefault="00644E63" w14:paraId="3DA402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001B395B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(For the next two options, you need to choose both or the same choice twice)</w:t>
            </w:r>
          </w:p>
          <w:p w:rsidRPr="001B395B" w:rsidR="00644E63" w:rsidP="00B75106" w:rsidRDefault="00644E63" w14:paraId="580BE90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  <w:p w:rsidR="00644E63" w:rsidP="00B75106" w:rsidRDefault="00644E63" w14:paraId="5BF7B617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631EB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Night)</w:t>
            </w:r>
          </w:p>
          <w:p w:rsidRPr="001B395B" w:rsidR="00644E63" w:rsidP="00B75106" w:rsidRDefault="00644E63" w14:paraId="4911768F" w14:textId="7777777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9"/>
                <w:tab w:val="left" w:pos="1751"/>
              </w:tabs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631EB" w:rsidR="00644E63">
              <w:rPr>
                <w:rFonts w:ascii="Times New Roman" w:hAnsi="Times New Roman" w:eastAsia="Times New Roman" w:cs="Times New Roman"/>
                <w:sz w:val="20"/>
                <w:szCs w:val="20"/>
              </w:rPr>
              <w:t>NGC4O1          Co-op (1 credit Summer)</w:t>
            </w:r>
          </w:p>
        </w:tc>
      </w:tr>
    </w:tbl>
    <w:p w:rsidR="00644E63" w:rsidRDefault="00644E63" w14:paraId="103BB315" w14:textId="7777777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06246C" w:rsidRDefault="0006246C" w14:paraId="7097A18C" w14:textId="51617F2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1B395B" w:rsidRDefault="001B395B" w14:paraId="6DEEC5C0" w14:textId="7777777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sectPr w:rsidR="001B395B">
      <w:pgSz w:w="12240" w:h="15840" w:orient="portrait"/>
      <w:pgMar w:top="340" w:right="453" w:bottom="113" w:left="45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931"/>
    <w:multiLevelType w:val="multilevel"/>
    <w:tmpl w:val="9E7A35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356EA"/>
    <w:multiLevelType w:val="multilevel"/>
    <w:tmpl w:val="226E1E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195CA9"/>
    <w:multiLevelType w:val="multilevel"/>
    <w:tmpl w:val="FE2C94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72579"/>
    <w:multiLevelType w:val="hybridMultilevel"/>
    <w:tmpl w:val="A782AB1A"/>
    <w:lvl w:ilvl="0" w:tplc="10090001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F35348"/>
    <w:multiLevelType w:val="multilevel"/>
    <w:tmpl w:val="799CE8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72D67"/>
    <w:multiLevelType w:val="multilevel"/>
    <w:tmpl w:val="16286B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A91A19"/>
    <w:multiLevelType w:val="multilevel"/>
    <w:tmpl w:val="CA1C15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7D3078"/>
    <w:multiLevelType w:val="multilevel"/>
    <w:tmpl w:val="36B88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81728C"/>
    <w:multiLevelType w:val="multilevel"/>
    <w:tmpl w:val="4A7C0F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C01E1D"/>
    <w:multiLevelType w:val="multilevel"/>
    <w:tmpl w:val="DA521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E01F63"/>
    <w:multiLevelType w:val="multilevel"/>
    <w:tmpl w:val="B90EED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1D347F"/>
    <w:multiLevelType w:val="multilevel"/>
    <w:tmpl w:val="38DE12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8C6FA7"/>
    <w:multiLevelType w:val="multilevel"/>
    <w:tmpl w:val="584029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56640F"/>
    <w:multiLevelType w:val="multilevel"/>
    <w:tmpl w:val="D5F6E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2C5255"/>
    <w:multiLevelType w:val="multilevel"/>
    <w:tmpl w:val="7AD0DA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8450EC"/>
    <w:multiLevelType w:val="multilevel"/>
    <w:tmpl w:val="7898C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792CB3"/>
    <w:multiLevelType w:val="multilevel"/>
    <w:tmpl w:val="1CF8C7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093477959">
    <w:abstractNumId w:val="2"/>
  </w:num>
  <w:num w:numId="2" w16cid:durableId="747385078">
    <w:abstractNumId w:val="0"/>
  </w:num>
  <w:num w:numId="3" w16cid:durableId="1765299157">
    <w:abstractNumId w:val="15"/>
  </w:num>
  <w:num w:numId="4" w16cid:durableId="1165516705">
    <w:abstractNumId w:val="10"/>
  </w:num>
  <w:num w:numId="5" w16cid:durableId="1889024681">
    <w:abstractNumId w:val="14"/>
  </w:num>
  <w:num w:numId="6" w16cid:durableId="562914341">
    <w:abstractNumId w:val="4"/>
  </w:num>
  <w:num w:numId="7" w16cid:durableId="820540563">
    <w:abstractNumId w:val="7"/>
  </w:num>
  <w:num w:numId="8" w16cid:durableId="453669381">
    <w:abstractNumId w:val="5"/>
  </w:num>
  <w:num w:numId="9" w16cid:durableId="1389915821">
    <w:abstractNumId w:val="16"/>
  </w:num>
  <w:num w:numId="10" w16cid:durableId="3753351">
    <w:abstractNumId w:val="11"/>
  </w:num>
  <w:num w:numId="11" w16cid:durableId="1785297688">
    <w:abstractNumId w:val="12"/>
  </w:num>
  <w:num w:numId="12" w16cid:durableId="259411408">
    <w:abstractNumId w:val="13"/>
  </w:num>
  <w:num w:numId="13" w16cid:durableId="1935504757">
    <w:abstractNumId w:val="6"/>
  </w:num>
  <w:num w:numId="14" w16cid:durableId="1527020633">
    <w:abstractNumId w:val="9"/>
  </w:num>
  <w:num w:numId="15" w16cid:durableId="1305503279">
    <w:abstractNumId w:val="1"/>
  </w:num>
  <w:num w:numId="16" w16cid:durableId="1673100365">
    <w:abstractNumId w:val="8"/>
  </w:num>
  <w:num w:numId="17" w16cid:durableId="9563426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87"/>
    <w:rsid w:val="0006246C"/>
    <w:rsid w:val="001B395B"/>
    <w:rsid w:val="001E4543"/>
    <w:rsid w:val="001F7EB9"/>
    <w:rsid w:val="00283557"/>
    <w:rsid w:val="00291610"/>
    <w:rsid w:val="0046224A"/>
    <w:rsid w:val="004A0655"/>
    <w:rsid w:val="00582857"/>
    <w:rsid w:val="00644E63"/>
    <w:rsid w:val="00646E01"/>
    <w:rsid w:val="00685C5A"/>
    <w:rsid w:val="00756238"/>
    <w:rsid w:val="0087039F"/>
    <w:rsid w:val="00954C2A"/>
    <w:rsid w:val="00986F4F"/>
    <w:rsid w:val="00C434B2"/>
    <w:rsid w:val="00C90787"/>
    <w:rsid w:val="00D743FD"/>
    <w:rsid w:val="00F045FF"/>
    <w:rsid w:val="01F0130A"/>
    <w:rsid w:val="1CC01D34"/>
    <w:rsid w:val="23F4B7C9"/>
    <w:rsid w:val="2793AA05"/>
    <w:rsid w:val="301631EB"/>
    <w:rsid w:val="3103A905"/>
    <w:rsid w:val="43553749"/>
    <w:rsid w:val="4CD40DC8"/>
    <w:rsid w:val="6BD8F6CF"/>
    <w:rsid w:val="77A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3DBD"/>
  <w15:docId w15:val="{0B7A4196-BB37-491F-A647-237399387A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B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markdecicco</dc:creator>
  <lastModifiedBy>De Cicco, Mark</lastModifiedBy>
  <revision>13</revision>
  <dcterms:created xsi:type="dcterms:W3CDTF">2023-06-05T13:04:00.0000000Z</dcterms:created>
  <dcterms:modified xsi:type="dcterms:W3CDTF">2024-03-08T16:44:54.8309678Z</dcterms:modified>
</coreProperties>
</file>